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F09" w14:textId="4119BC25" w:rsidR="00853D09" w:rsidRPr="00B22605" w:rsidRDefault="00E96FAA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sz w:val="48"/>
          <w:szCs w:val="48"/>
          <w:bdr w:val="none" w:sz="0" w:space="0" w:color="auto" w:frame="1"/>
        </w:rPr>
      </w:pPr>
      <w:r>
        <w:rPr>
          <w:rStyle w:val="wixui-rich-texttext"/>
          <w:sz w:val="48"/>
          <w:szCs w:val="48"/>
          <w:bdr w:val="none" w:sz="0" w:space="0" w:color="auto" w:frame="1"/>
        </w:rPr>
        <w:t xml:space="preserve">Colégio </w:t>
      </w:r>
      <w:r w:rsidR="00853D09" w:rsidRPr="00B22605">
        <w:rPr>
          <w:rStyle w:val="wixui-rich-texttext"/>
          <w:sz w:val="48"/>
          <w:szCs w:val="48"/>
          <w:bdr w:val="none" w:sz="0" w:space="0" w:color="auto" w:frame="1"/>
        </w:rPr>
        <w:t xml:space="preserve">Pueri </w:t>
      </w:r>
      <w:proofErr w:type="spellStart"/>
      <w:r w:rsidR="00853D09" w:rsidRPr="00B22605">
        <w:rPr>
          <w:rStyle w:val="wixui-rich-texttext"/>
          <w:sz w:val="48"/>
          <w:szCs w:val="48"/>
          <w:bdr w:val="none" w:sz="0" w:space="0" w:color="auto" w:frame="1"/>
        </w:rPr>
        <w:t>Nidus</w:t>
      </w:r>
      <w:proofErr w:type="spellEnd"/>
    </w:p>
    <w:p w14:paraId="62AAF1E9" w14:textId="6E5B83D3" w:rsidR="00853D09" w:rsidRPr="00E860C9" w:rsidRDefault="00853D09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i/>
          <w:iCs/>
          <w:sz w:val="32"/>
          <w:szCs w:val="32"/>
          <w:bdr w:val="none" w:sz="0" w:space="0" w:color="auto" w:frame="1"/>
        </w:rPr>
      </w:pPr>
      <w:r w:rsidRPr="00E860C9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* Educação Infantil   </w:t>
      </w:r>
      <w:r w:rsidRPr="00E860C9">
        <w:rPr>
          <w:rStyle w:val="wixui-rich-texttext"/>
          <w:i/>
          <w:iCs/>
          <w:sz w:val="32"/>
          <w:szCs w:val="32"/>
          <w:bdr w:val="none" w:sz="0" w:space="0" w:color="auto" w:frame="1"/>
        </w:rPr>
        <w:tab/>
      </w:r>
      <w:r w:rsidR="00E860C9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</w:t>
      </w:r>
      <w:r w:rsidRPr="00E860C9">
        <w:rPr>
          <w:rStyle w:val="wixui-rich-texttext"/>
          <w:i/>
          <w:iCs/>
          <w:sz w:val="32"/>
          <w:szCs w:val="32"/>
          <w:bdr w:val="none" w:sz="0" w:space="0" w:color="auto" w:frame="1"/>
        </w:rPr>
        <w:t>* Ensino Fundamental</w:t>
      </w:r>
      <w:r w:rsidR="00E860C9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   * Ensino Médio</w:t>
      </w:r>
    </w:p>
    <w:p w14:paraId="26D890A0" w14:textId="77777777" w:rsidR="00853D09" w:rsidRPr="00E860C9" w:rsidRDefault="00853D09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000000"/>
          <w:sz w:val="32"/>
          <w:szCs w:val="32"/>
          <w:bdr w:val="none" w:sz="0" w:space="0" w:color="auto" w:frame="1"/>
        </w:rPr>
      </w:pPr>
    </w:p>
    <w:p w14:paraId="089A80D7" w14:textId="7268F239" w:rsidR="00853D09" w:rsidRDefault="00853D09" w:rsidP="00853D09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38"/>
          <w:szCs w:val="38"/>
        </w:rPr>
      </w:pPr>
      <w:r>
        <w:rPr>
          <w:rStyle w:val="wixui-rich-texttext"/>
          <w:color w:val="000000"/>
          <w:sz w:val="38"/>
          <w:szCs w:val="38"/>
          <w:bdr w:val="none" w:sz="0" w:space="0" w:color="auto" w:frame="1"/>
        </w:rPr>
        <w:t>PRÉ I - 2.02</w:t>
      </w:r>
      <w:r w:rsidR="00573BA0">
        <w:rPr>
          <w:rStyle w:val="wixui-rich-texttext"/>
          <w:color w:val="000000"/>
          <w:sz w:val="38"/>
          <w:szCs w:val="38"/>
          <w:bdr w:val="none" w:sz="0" w:space="0" w:color="auto" w:frame="1"/>
        </w:rPr>
        <w:t>6</w:t>
      </w:r>
    </w:p>
    <w:p w14:paraId="76C62911" w14:textId="3287718F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rStyle w:val="wixui-rich-texttext"/>
          <w:b/>
          <w:bCs/>
          <w:color w:val="000000"/>
          <w:sz w:val="29"/>
          <w:szCs w:val="29"/>
          <w:bdr w:val="none" w:sz="0" w:space="0" w:color="auto" w:frame="1"/>
        </w:rPr>
        <w:t>LIVRARIA</w:t>
      </w:r>
    </w:p>
    <w:p w14:paraId="2B225F79" w14:textId="77777777" w:rsidR="00853D09" w:rsidRP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  <w:sz w:val="12"/>
          <w:szCs w:val="12"/>
        </w:rPr>
      </w:pPr>
      <w:r w:rsidRPr="00853D09">
        <w:rPr>
          <w:color w:val="000000"/>
          <w:sz w:val="12"/>
          <w:szCs w:val="12"/>
        </w:rPr>
        <w:t> </w:t>
      </w:r>
    </w:p>
    <w:p w14:paraId="60B566D1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MATÉRIAS:   Matemática - Língua Portuguesa - Ciências - História - Geografia - Inglês    </w:t>
      </w:r>
    </w:p>
    <w:p w14:paraId="2A36532B" w14:textId="03E9BADC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no E-COMMERCE da PUERI NIDUS na FTD </w:t>
      </w:r>
    </w:p>
    <w:p w14:paraId="01215A0A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rStyle w:val="wixui-rich-texttext"/>
          <w:color w:val="000000"/>
          <w:sz w:val="29"/>
          <w:szCs w:val="29"/>
          <w:bdr w:val="none" w:sz="0" w:space="0" w:color="auto" w:frame="1"/>
        </w:rPr>
        <w:t>Usuário e senha retirar na Escola</w:t>
      </w:r>
    </w:p>
    <w:p w14:paraId="7787D4B2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     </w:t>
      </w:r>
    </w:p>
    <w:p w14:paraId="30F7B12B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rStyle w:val="wixui-rich-texttext"/>
          <w:b/>
          <w:bCs/>
          <w:color w:val="000000"/>
          <w:sz w:val="29"/>
          <w:szCs w:val="29"/>
          <w:bdr w:val="none" w:sz="0" w:space="0" w:color="auto" w:frame="1"/>
        </w:rPr>
        <w:t>PAPELARIA</w:t>
      </w:r>
    </w:p>
    <w:p w14:paraId="2954916B" w14:textId="77777777" w:rsidR="00853D09" w:rsidRP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  <w:sz w:val="12"/>
          <w:szCs w:val="12"/>
        </w:rPr>
      </w:pPr>
      <w:r w:rsidRPr="00853D09">
        <w:rPr>
          <w:color w:val="000000"/>
          <w:sz w:val="12"/>
          <w:szCs w:val="12"/>
        </w:rPr>
        <w:t> </w:t>
      </w:r>
    </w:p>
    <w:p w14:paraId="2C5B84B2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500 folhas de </w:t>
      </w:r>
      <w:proofErr w:type="gramStart"/>
      <w:r>
        <w:rPr>
          <w:rStyle w:val="wixui-rich-texttext"/>
          <w:color w:val="000000"/>
          <w:bdr w:val="none" w:sz="0" w:space="0" w:color="auto" w:frame="1"/>
        </w:rPr>
        <w:t>papel  sulfite</w:t>
      </w:r>
      <w:proofErr w:type="gramEnd"/>
    </w:p>
    <w:p w14:paraId="4DFE7DCD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02 cadernos quadriculados – 1 x 1 cm – 40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fls</w:t>
      </w:r>
      <w:proofErr w:type="spellEnd"/>
    </w:p>
    <w:p w14:paraId="372CF2D8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02 cadernos de tarja verde – 40 folhas</w:t>
      </w:r>
    </w:p>
    <w:p w14:paraId="526D2C59" w14:textId="3A054A22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bloco de papel criativo (não fluorescente)</w:t>
      </w:r>
    </w:p>
    <w:p w14:paraId="414B310B" w14:textId="0F7E9F4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2D484C">
        <w:rPr>
          <w:rStyle w:val="wixui-rich-texttext"/>
          <w:color w:val="000000"/>
          <w:bdr w:val="none" w:sz="0" w:space="0" w:color="auto" w:frame="1"/>
        </w:rPr>
        <w:t>1 bloco</w:t>
      </w:r>
      <w:r>
        <w:rPr>
          <w:rStyle w:val="wixui-rich-texttext"/>
          <w:color w:val="000000"/>
          <w:bdr w:val="none" w:sz="0" w:space="0" w:color="auto" w:frame="1"/>
        </w:rPr>
        <w:t xml:space="preserve"> de papel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canson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– A4</w:t>
      </w:r>
    </w:p>
    <w:p w14:paraId="7CA53D3F" w14:textId="21D03F0B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giz de cera – 12 cores – curto</w:t>
      </w:r>
    </w:p>
    <w:p w14:paraId="6A2B9A50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pintura a dedo – 06 cores</w:t>
      </w:r>
    </w:p>
    <w:p w14:paraId="25CBD5CB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caixa de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plasticor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– 06 cores</w:t>
      </w:r>
    </w:p>
    <w:p w14:paraId="17D58159" w14:textId="45AA54D8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04 caixas de massa de modelar (macia) Uti-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guti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– 12 cores</w:t>
      </w:r>
    </w:p>
    <w:p w14:paraId="74CFFA70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tubo de cola líquida – grande</w:t>
      </w:r>
    </w:p>
    <w:p w14:paraId="7ABAC0B6" w14:textId="158FF4D0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04 folhas de papel crepom – cores variadas</w:t>
      </w:r>
    </w:p>
    <w:p w14:paraId="69C782FC" w14:textId="7C43CD49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tubo de cola em bastão – grande</w:t>
      </w:r>
    </w:p>
    <w:p w14:paraId="25F8F7C2" w14:textId="5D0D7C08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lápis de cor -</w:t>
      </w:r>
      <w:r w:rsidR="002D484C">
        <w:rPr>
          <w:rStyle w:val="wixui-rich-texttext"/>
          <w:color w:val="000000"/>
          <w:bdr w:val="none" w:sz="0" w:space="0" w:color="auto" w:frame="1"/>
        </w:rPr>
        <w:t xml:space="preserve"> 24</w:t>
      </w:r>
      <w:r>
        <w:rPr>
          <w:rStyle w:val="wixui-rich-texttext"/>
          <w:color w:val="000000"/>
          <w:bdr w:val="none" w:sz="0" w:space="0" w:color="auto" w:frame="1"/>
        </w:rPr>
        <w:t xml:space="preserve"> cores</w:t>
      </w:r>
      <w:r w:rsidR="002D484C">
        <w:rPr>
          <w:rStyle w:val="wixui-rich-texttext"/>
          <w:color w:val="000000"/>
          <w:bdr w:val="none" w:sz="0" w:space="0" w:color="auto" w:frame="1"/>
        </w:rPr>
        <w:t xml:space="preserve"> - Jumbo</w:t>
      </w:r>
    </w:p>
    <w:p w14:paraId="15E97160" w14:textId="1A2E8EA6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pincel médio</w:t>
      </w:r>
    </w:p>
    <w:p w14:paraId="37AF2021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estojo com 2 partes ou 2 estojos</w:t>
      </w:r>
    </w:p>
    <w:p w14:paraId="54706AED" w14:textId="1D2BE3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borracha</w:t>
      </w:r>
    </w:p>
    <w:p w14:paraId="77C2F73C" w14:textId="77D4C22B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apontador com depósito</w:t>
      </w:r>
    </w:p>
    <w:p w14:paraId="0D93C3A4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06 lápis preto HB nº 2</w:t>
      </w:r>
    </w:p>
    <w:p w14:paraId="78C53461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agenda (comprar na escola)</w:t>
      </w:r>
    </w:p>
    <w:p w14:paraId="40776A38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04 revistas velhas para recorte</w:t>
      </w:r>
    </w:p>
    <w:p w14:paraId="4032BF49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avental plástico para pintura</w:t>
      </w:r>
    </w:p>
    <w:p w14:paraId="75E11E4C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livro de história infantil (novo)</w:t>
      </w:r>
    </w:p>
    <w:p w14:paraId="2D2D1E5E" w14:textId="4C787480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2D484C">
        <w:rPr>
          <w:rStyle w:val="wixui-rich-texttext"/>
          <w:color w:val="000000"/>
          <w:bdr w:val="none" w:sz="0" w:space="0" w:color="auto" w:frame="1"/>
        </w:rPr>
        <w:t>1</w:t>
      </w:r>
      <w:r>
        <w:rPr>
          <w:rStyle w:val="wixui-rich-texttext"/>
          <w:color w:val="000000"/>
          <w:bdr w:val="none" w:sz="0" w:space="0" w:color="auto" w:frame="1"/>
        </w:rPr>
        <w:t xml:space="preserve"> pacote de palitos de sorvete (100 palitos – ponta redonda)</w:t>
      </w:r>
    </w:p>
    <w:p w14:paraId="58542E16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2AEEE583" w14:textId="111C5A7C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>
        <w:rPr>
          <w:rStyle w:val="wixui-rich-texttext"/>
          <w:b/>
          <w:bCs/>
          <w:color w:val="000000"/>
          <w:sz w:val="29"/>
          <w:szCs w:val="29"/>
          <w:bdr w:val="none" w:sz="0" w:space="0" w:color="auto" w:frame="1"/>
        </w:rPr>
        <w:t>HIGIENE</w:t>
      </w:r>
    </w:p>
    <w:p w14:paraId="29E7AB88" w14:textId="77777777" w:rsidR="00853D09" w:rsidRP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  <w:sz w:val="12"/>
          <w:szCs w:val="12"/>
        </w:rPr>
      </w:pPr>
      <w:r w:rsidRPr="00853D09">
        <w:rPr>
          <w:rStyle w:val="wixguard"/>
          <w:color w:val="000000"/>
          <w:sz w:val="12"/>
          <w:szCs w:val="12"/>
          <w:bdr w:val="none" w:sz="0" w:space="0" w:color="auto" w:frame="1"/>
        </w:rPr>
        <w:t>​</w:t>
      </w:r>
    </w:p>
    <w:p w14:paraId="37AC4B2F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04 caixas de lenços de papel – grande</w:t>
      </w:r>
    </w:p>
    <w:p w14:paraId="67CD2E8D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600 copos descartáveis para água (180 ml)</w:t>
      </w:r>
    </w:p>
    <w:p w14:paraId="38809782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02 sabonetes líquidos –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Protex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ou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Lifebuoy</w:t>
      </w:r>
      <w:proofErr w:type="spellEnd"/>
    </w:p>
    <w:p w14:paraId="77B93D22" w14:textId="384118FD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escova de dentes </w:t>
      </w:r>
    </w:p>
    <w:p w14:paraId="186B295B" w14:textId="267770E6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creme dental infantil</w:t>
      </w:r>
    </w:p>
    <w:p w14:paraId="1B93AD99" w14:textId="77777777" w:rsidR="00853D09" w:rsidRDefault="00853D09" w:rsidP="00853D09">
      <w:pPr>
        <w:pStyle w:val="font8"/>
        <w:spacing w:before="0" w:beforeAutospacing="0" w:after="0" w:afterAutospacing="0"/>
        <w:textAlignment w:val="baseline"/>
        <w:rPr>
          <w:color w:val="000000"/>
        </w:rPr>
      </w:pPr>
    </w:p>
    <w:p w14:paraId="7B4CE001" w14:textId="709138CD" w:rsidR="004D3F89" w:rsidRDefault="00853D09" w:rsidP="00D35E73">
      <w:pPr>
        <w:pStyle w:val="font8"/>
        <w:spacing w:before="0" w:beforeAutospacing="0" w:after="0" w:afterAutospacing="0"/>
        <w:jc w:val="center"/>
        <w:textAlignment w:val="baseline"/>
      </w:pPr>
      <w:r>
        <w:rPr>
          <w:rStyle w:val="wixui-rich-texttext"/>
          <w:b/>
          <w:bCs/>
          <w:color w:val="000000"/>
          <w:sz w:val="27"/>
          <w:szCs w:val="27"/>
          <w:bdr w:val="none" w:sz="0" w:space="0" w:color="auto" w:frame="1"/>
        </w:rPr>
        <w:t>* Etiquetar todo o mat</w:t>
      </w:r>
      <w:r w:rsidR="00D35E73">
        <w:rPr>
          <w:rStyle w:val="wixui-rich-texttext"/>
          <w:b/>
          <w:bCs/>
          <w:color w:val="000000"/>
          <w:sz w:val="27"/>
          <w:szCs w:val="27"/>
          <w:bdr w:val="none" w:sz="0" w:space="0" w:color="auto" w:frame="1"/>
        </w:rPr>
        <w:t xml:space="preserve">erial * </w:t>
      </w:r>
    </w:p>
    <w:sectPr w:rsidR="004D3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09"/>
    <w:rsid w:val="002356AC"/>
    <w:rsid w:val="002D484C"/>
    <w:rsid w:val="00462CE8"/>
    <w:rsid w:val="004D3F89"/>
    <w:rsid w:val="00573BA0"/>
    <w:rsid w:val="007142D4"/>
    <w:rsid w:val="00853D09"/>
    <w:rsid w:val="00A12EBB"/>
    <w:rsid w:val="00A35ABB"/>
    <w:rsid w:val="00D35E73"/>
    <w:rsid w:val="00D848DA"/>
    <w:rsid w:val="00DA4165"/>
    <w:rsid w:val="00E860C9"/>
    <w:rsid w:val="00E9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B3B3"/>
  <w15:chartTrackingRefBased/>
  <w15:docId w15:val="{9DA350AB-024C-466D-B0E4-E022E978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85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853D09"/>
  </w:style>
  <w:style w:type="character" w:customStyle="1" w:styleId="wixguard">
    <w:name w:val="wixguard"/>
    <w:basedOn w:val="Fontepargpadro"/>
    <w:rsid w:val="00853D09"/>
  </w:style>
  <w:style w:type="paragraph" w:styleId="PargrafodaLista">
    <w:name w:val="List Paragraph"/>
    <w:basedOn w:val="Normal"/>
    <w:uiPriority w:val="34"/>
    <w:qFormat/>
    <w:rsid w:val="00853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2024-08-13T18:39:00Z</cp:lastPrinted>
  <dcterms:created xsi:type="dcterms:W3CDTF">2025-06-24T17:49:00Z</dcterms:created>
  <dcterms:modified xsi:type="dcterms:W3CDTF">2025-06-24T17:49:00Z</dcterms:modified>
</cp:coreProperties>
</file>